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 xml:space="preserve">Thursday </w:t>
      </w:r>
      <w:r w:rsidR="00B277F0">
        <w:rPr>
          <w:b/>
          <w:u w:val="single"/>
        </w:rPr>
        <w:t xml:space="preserve">  </w:t>
      </w:r>
      <w:r w:rsidR="00204B32">
        <w:rPr>
          <w:b/>
          <w:u w:val="single"/>
        </w:rPr>
        <w:t>12</w:t>
      </w:r>
      <w:r w:rsidR="00204B32" w:rsidRPr="00204B32">
        <w:rPr>
          <w:b/>
          <w:u w:val="single"/>
          <w:vertAlign w:val="superscript"/>
        </w:rPr>
        <w:t>th</w:t>
      </w:r>
      <w:r w:rsidR="00204B32">
        <w:rPr>
          <w:b/>
          <w:u w:val="single"/>
        </w:rPr>
        <w:t xml:space="preserve"> October  </w:t>
      </w:r>
      <w:r w:rsidR="00B277F0">
        <w:rPr>
          <w:b/>
          <w:u w:val="single"/>
        </w:rPr>
        <w:t xml:space="preserve">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LUNCH MENU FOR W/C</w:t>
      </w:r>
      <w:r w:rsidR="00204B32">
        <w:t xml:space="preserve"> 16</w:t>
      </w:r>
      <w:r w:rsidR="00204B32" w:rsidRPr="00204B32">
        <w:rPr>
          <w:vertAlign w:val="superscript"/>
        </w:rPr>
        <w:t>th</w:t>
      </w:r>
      <w:r w:rsidR="00204B32">
        <w:t xml:space="preserve"> October 201</w:t>
      </w:r>
      <w:r w:rsidR="00250717">
        <w:t>7</w:t>
      </w:r>
      <w:r w:rsidR="00AF2BD8">
        <w:t xml:space="preserve"> </w:t>
      </w:r>
      <w:r>
        <w:t xml:space="preserve">IS WEEK </w:t>
      </w:r>
      <w:r w:rsidR="00204B32">
        <w:t xml:space="preserve">1 </w:t>
      </w:r>
      <w:r w:rsidR="00F825A1">
        <w:t>.</w:t>
      </w:r>
      <w:r>
        <w:t xml:space="preserve"> </w:t>
      </w:r>
    </w:p>
    <w:p w:rsidR="00204B32" w:rsidRDefault="003F53E5">
      <w:pPr>
        <w:rPr>
          <w:b/>
          <w:sz w:val="36"/>
          <w:szCs w:val="36"/>
          <w:u w:val="single"/>
        </w:rPr>
      </w:pPr>
      <w:r w:rsidRPr="007D063E">
        <w:rPr>
          <w:b/>
          <w:sz w:val="36"/>
          <w:szCs w:val="36"/>
          <w:u w:val="single"/>
        </w:rPr>
        <w:t>ALL</w:t>
      </w:r>
    </w:p>
    <w:p w:rsidR="00D45FA3" w:rsidRPr="00D45FA3" w:rsidRDefault="00D45FA3" w:rsidP="00D45FA3">
      <w:pPr>
        <w:pStyle w:val="NormalWeb"/>
        <w:rPr>
          <w:rFonts w:ascii="Calibri" w:hAnsi="Calibri"/>
          <w:color w:val="000000"/>
          <w:sz w:val="22"/>
          <w:szCs w:val="22"/>
          <w:u w:val="single"/>
        </w:rPr>
      </w:pPr>
      <w:r w:rsidRPr="00D45FA3">
        <w:rPr>
          <w:rFonts w:ascii="Calibri" w:hAnsi="Calibri"/>
          <w:b/>
          <w:bCs/>
          <w:color w:val="000000"/>
          <w:sz w:val="22"/>
          <w:szCs w:val="22"/>
          <w:u w:val="single"/>
        </w:rPr>
        <w:t>Celebration Assembly Birthdays</w:t>
      </w:r>
    </w:p>
    <w:p w:rsidR="00D45FA3" w:rsidRPr="00D45FA3" w:rsidRDefault="00D45FA3" w:rsidP="00D45FA3">
      <w:pPr>
        <w:pStyle w:val="NormalWeb"/>
        <w:rPr>
          <w:rFonts w:ascii="Calibri" w:hAnsi="Calibri"/>
          <w:color w:val="000000"/>
          <w:sz w:val="22"/>
          <w:szCs w:val="22"/>
        </w:rPr>
      </w:pPr>
    </w:p>
    <w:p w:rsidR="00D45FA3" w:rsidRPr="00D45FA3" w:rsidRDefault="00D45FA3" w:rsidP="00D45FA3">
      <w:pPr>
        <w:pStyle w:val="NormalWeb"/>
        <w:rPr>
          <w:rFonts w:ascii="Calibri" w:hAnsi="Calibri"/>
          <w:color w:val="000000"/>
          <w:sz w:val="22"/>
          <w:szCs w:val="22"/>
        </w:rPr>
      </w:pPr>
      <w:r w:rsidRPr="00D45FA3">
        <w:rPr>
          <w:rFonts w:ascii="Calibri" w:hAnsi="Calibri"/>
          <w:color w:val="000000"/>
          <w:sz w:val="22"/>
          <w:szCs w:val="22"/>
        </w:rPr>
        <w:t xml:space="preserve">Tomorrow's assembly </w:t>
      </w:r>
      <w:r>
        <w:rPr>
          <w:rFonts w:ascii="Calibri" w:hAnsi="Calibri"/>
          <w:color w:val="000000"/>
          <w:sz w:val="22"/>
          <w:szCs w:val="22"/>
        </w:rPr>
        <w:t>(Friday 13</w:t>
      </w:r>
      <w:r w:rsidRPr="00D45FA3">
        <w:rPr>
          <w:rFonts w:ascii="Calibri" w:hAnsi="Calibri"/>
          <w:color w:val="000000"/>
          <w:sz w:val="22"/>
          <w:szCs w:val="22"/>
          <w:vertAlign w:val="superscript"/>
        </w:rPr>
        <w:t>th</w:t>
      </w:r>
      <w:r>
        <w:rPr>
          <w:rFonts w:ascii="Calibri" w:hAnsi="Calibri"/>
          <w:color w:val="000000"/>
          <w:sz w:val="22"/>
          <w:szCs w:val="22"/>
        </w:rPr>
        <w:t xml:space="preserve"> October) </w:t>
      </w:r>
      <w:r w:rsidRPr="00D45FA3">
        <w:rPr>
          <w:rFonts w:ascii="Calibri" w:hAnsi="Calibri"/>
          <w:color w:val="000000"/>
          <w:sz w:val="22"/>
          <w:szCs w:val="22"/>
        </w:rPr>
        <w:t>will be the last celebration of the half term so we will be celebrating all birthdays since last week and any up to Sunday 22nd October.  Any birthdays that take place over half term will be included in the first celebration assembly of November.</w:t>
      </w:r>
    </w:p>
    <w:p w:rsidR="00D45FA3" w:rsidRPr="00D45FA3" w:rsidRDefault="00D45FA3" w:rsidP="00D45FA3">
      <w:pPr>
        <w:pStyle w:val="NormalWeb"/>
        <w:rPr>
          <w:rFonts w:ascii="Calibri" w:hAnsi="Calibri"/>
          <w:color w:val="000000"/>
          <w:sz w:val="22"/>
          <w:szCs w:val="22"/>
        </w:rPr>
      </w:pPr>
    </w:p>
    <w:p w:rsidR="00D45FA3" w:rsidRDefault="00D45FA3" w:rsidP="00D45FA3">
      <w:pPr>
        <w:pStyle w:val="NormalWeb"/>
        <w:rPr>
          <w:rFonts w:ascii="Calibri" w:hAnsi="Calibri"/>
          <w:color w:val="000000"/>
          <w:sz w:val="22"/>
          <w:szCs w:val="22"/>
        </w:rPr>
      </w:pPr>
      <w:r w:rsidRPr="00D45FA3">
        <w:rPr>
          <w:rFonts w:ascii="Calibri" w:hAnsi="Calibri"/>
          <w:color w:val="000000"/>
          <w:sz w:val="22"/>
          <w:szCs w:val="22"/>
        </w:rPr>
        <w:t>A little bit of advance notice for anyone playing the birthday game tomorrow - due to everyone being so clever, we are switching back to the animal name game before we run out of money for soft toys!  We have a gorgeous cuddly sloth ready to be won and a</w:t>
      </w:r>
      <w:r w:rsidR="00C343EA">
        <w:rPr>
          <w:rFonts w:ascii="Calibri" w:hAnsi="Calibri"/>
          <w:color w:val="000000"/>
          <w:sz w:val="22"/>
          <w:szCs w:val="22"/>
        </w:rPr>
        <w:t>ll you have to do is guess it</w:t>
      </w:r>
      <w:r w:rsidRPr="00D45FA3">
        <w:rPr>
          <w:rFonts w:ascii="Calibri" w:hAnsi="Calibri"/>
          <w:color w:val="000000"/>
          <w:sz w:val="22"/>
          <w:szCs w:val="22"/>
        </w:rPr>
        <w:t>s name which begins with an S.  Good luck everyone.</w:t>
      </w:r>
    </w:p>
    <w:p w:rsidR="00D45FA3" w:rsidRPr="00D45FA3" w:rsidRDefault="00D45FA3" w:rsidP="00D45FA3">
      <w:pPr>
        <w:pStyle w:val="NormalWeb"/>
        <w:rPr>
          <w:rFonts w:ascii="Calibri" w:hAnsi="Calibri"/>
          <w:color w:val="000000"/>
          <w:sz w:val="22"/>
          <w:szCs w:val="22"/>
        </w:rPr>
      </w:pPr>
    </w:p>
    <w:p w:rsidR="004546A5" w:rsidRPr="0034347D" w:rsidRDefault="004546A5" w:rsidP="004546A5">
      <w:pPr>
        <w:rPr>
          <w:b/>
          <w:u w:val="single"/>
        </w:rPr>
      </w:pPr>
      <w:r w:rsidRPr="0034347D">
        <w:rPr>
          <w:b/>
          <w:u w:val="single"/>
        </w:rPr>
        <w:t>Thursday 19</w:t>
      </w:r>
      <w:r w:rsidRPr="0034347D">
        <w:rPr>
          <w:b/>
          <w:u w:val="single"/>
          <w:vertAlign w:val="superscript"/>
        </w:rPr>
        <w:t>th</w:t>
      </w:r>
      <w:r w:rsidRPr="0034347D">
        <w:rPr>
          <w:b/>
          <w:u w:val="single"/>
        </w:rPr>
        <w:t xml:space="preserve"> </w:t>
      </w:r>
      <w:proofErr w:type="gramStart"/>
      <w:r w:rsidRPr="0034347D">
        <w:rPr>
          <w:b/>
          <w:u w:val="single"/>
        </w:rPr>
        <w:t>October  2017</w:t>
      </w:r>
      <w:proofErr w:type="gramEnd"/>
      <w:r w:rsidR="00591326" w:rsidRPr="0034347D">
        <w:rPr>
          <w:b/>
          <w:u w:val="single"/>
        </w:rPr>
        <w:t xml:space="preserve"> </w:t>
      </w:r>
      <w:r w:rsidR="0034347D">
        <w:rPr>
          <w:b/>
          <w:u w:val="single"/>
        </w:rPr>
        <w:t xml:space="preserve">- </w:t>
      </w:r>
      <w:r w:rsidRPr="0034347D">
        <w:rPr>
          <w:b/>
          <w:u w:val="single"/>
        </w:rPr>
        <w:t>Non Uniform Day in Aid of the DEN Site - £1 Donation</w:t>
      </w:r>
    </w:p>
    <w:p w:rsidR="008052FB" w:rsidRPr="00D45FA3" w:rsidRDefault="004546A5">
      <w:r w:rsidRPr="004546A5">
        <w:t xml:space="preserve">Please note that on </w:t>
      </w:r>
      <w:r>
        <w:t>Thursday 19</w:t>
      </w:r>
      <w:r w:rsidRPr="004546A5">
        <w:rPr>
          <w:vertAlign w:val="superscript"/>
        </w:rPr>
        <w:t>th</w:t>
      </w:r>
      <w:r>
        <w:t xml:space="preserve"> October 2017 </w:t>
      </w:r>
      <w:r w:rsidRPr="004546A5">
        <w:t xml:space="preserve">there will be a non-uniform day in aid of the DEN Site.  </w:t>
      </w:r>
      <w:r w:rsidR="0034347D">
        <w:t>Y</w:t>
      </w:r>
      <w:r w:rsidR="0034347D" w:rsidRPr="004546A5">
        <w:t>our kind donations help to continue to make the outdoor space available to us</w:t>
      </w:r>
      <w:r w:rsidR="0034347D">
        <w:t>.</w:t>
      </w:r>
    </w:p>
    <w:p w:rsidR="00A41CB7" w:rsidRPr="00A41CB7" w:rsidRDefault="00A41CB7" w:rsidP="00A41CB7">
      <w:pPr>
        <w:rPr>
          <w:b/>
          <w:u w:val="single"/>
        </w:rPr>
      </w:pPr>
      <w:r w:rsidRPr="00A41CB7">
        <w:rPr>
          <w:b/>
          <w:u w:val="single"/>
        </w:rPr>
        <w:t>Non-pupil day – Friday 20.10.17</w:t>
      </w:r>
    </w:p>
    <w:p w:rsidR="00A41CB7" w:rsidRPr="00A41CB7" w:rsidRDefault="00A41CB7" w:rsidP="00A41CB7">
      <w:proofErr w:type="gramStart"/>
      <w:r w:rsidRPr="00A41CB7">
        <w:t>Just a reminder that there is a NON PUPIL DAY on FRIDAY 20</w:t>
      </w:r>
      <w:r w:rsidRPr="00A41CB7">
        <w:rPr>
          <w:vertAlign w:val="superscript"/>
        </w:rPr>
        <w:t>TH</w:t>
      </w:r>
      <w:r w:rsidRPr="00A41CB7">
        <w:t xml:space="preserve"> OCTOBER</w:t>
      </w:r>
      <w:r w:rsidR="0082766F">
        <w:t>.</w:t>
      </w:r>
      <w:proofErr w:type="gramEnd"/>
      <w:r w:rsidRPr="00A41CB7">
        <w:t xml:space="preserve"> </w:t>
      </w:r>
    </w:p>
    <w:p w:rsidR="00204B32" w:rsidRPr="00204B32" w:rsidRDefault="00204B32">
      <w:pPr>
        <w:rPr>
          <w:b/>
          <w:u w:val="single"/>
        </w:rPr>
      </w:pPr>
      <w:r w:rsidRPr="00204B32">
        <w:rPr>
          <w:b/>
          <w:u w:val="single"/>
        </w:rPr>
        <w:t>Parent Consultation Evening/Afternoon</w:t>
      </w:r>
      <w:r w:rsidR="0034347D">
        <w:rPr>
          <w:b/>
          <w:u w:val="single"/>
        </w:rPr>
        <w:t xml:space="preserve"> - </w:t>
      </w:r>
      <w:r w:rsidRPr="00204B32">
        <w:rPr>
          <w:b/>
          <w:u w:val="single"/>
        </w:rPr>
        <w:t>Tuesday 31</w:t>
      </w:r>
      <w:r w:rsidRPr="00204B32">
        <w:rPr>
          <w:b/>
          <w:u w:val="single"/>
          <w:vertAlign w:val="superscript"/>
        </w:rPr>
        <w:t>st</w:t>
      </w:r>
      <w:r w:rsidRPr="00204B32">
        <w:rPr>
          <w:b/>
          <w:u w:val="single"/>
        </w:rPr>
        <w:t xml:space="preserve"> October (5-9pm) and Wednesday 1</w:t>
      </w:r>
      <w:r w:rsidRPr="00204B32">
        <w:rPr>
          <w:b/>
          <w:u w:val="single"/>
          <w:vertAlign w:val="superscript"/>
        </w:rPr>
        <w:t>st</w:t>
      </w:r>
      <w:r w:rsidRPr="00204B32">
        <w:rPr>
          <w:b/>
          <w:u w:val="single"/>
        </w:rPr>
        <w:t xml:space="preserve"> November (3.30pm – 6pm)</w:t>
      </w:r>
    </w:p>
    <w:p w:rsidR="008052FB" w:rsidRPr="00D45FA3" w:rsidRDefault="00204B32" w:rsidP="005D20B6">
      <w:r>
        <w:t>REMINDER: Online Appointment Booking available until Sunday 15</w:t>
      </w:r>
      <w:r w:rsidRPr="00204B32">
        <w:rPr>
          <w:vertAlign w:val="superscript"/>
        </w:rPr>
        <w:t>th</w:t>
      </w:r>
      <w:r>
        <w:t xml:space="preserve"> October at 11pm.</w:t>
      </w:r>
    </w:p>
    <w:p w:rsidR="00A41CB7" w:rsidRPr="00A41CB7" w:rsidRDefault="00A41CB7" w:rsidP="00A41CB7">
      <w:pPr>
        <w:pStyle w:val="NormalWeb"/>
        <w:rPr>
          <w:rFonts w:asciiTheme="minorHAnsi" w:hAnsiTheme="minorHAnsi"/>
          <w:color w:val="000000"/>
          <w:sz w:val="22"/>
          <w:szCs w:val="22"/>
          <w:u w:val="single"/>
        </w:rPr>
      </w:pPr>
      <w:r w:rsidRPr="00A41CB7">
        <w:rPr>
          <w:rFonts w:asciiTheme="minorHAnsi" w:hAnsiTheme="minorHAnsi"/>
          <w:b/>
          <w:bCs/>
          <w:color w:val="000000"/>
          <w:sz w:val="22"/>
          <w:szCs w:val="22"/>
          <w:u w:val="single"/>
        </w:rPr>
        <w:t>E-Safety Day</w:t>
      </w:r>
    </w:p>
    <w:p w:rsidR="00A41CB7" w:rsidRPr="00A41CB7" w:rsidRDefault="00A41CB7" w:rsidP="00A41CB7">
      <w:pPr>
        <w:pStyle w:val="NormalWeb"/>
        <w:rPr>
          <w:rFonts w:asciiTheme="minorHAnsi" w:hAnsiTheme="minorHAnsi"/>
          <w:color w:val="000000"/>
          <w:sz w:val="22"/>
          <w:szCs w:val="22"/>
        </w:rPr>
      </w:pPr>
    </w:p>
    <w:p w:rsidR="00A41CB7" w:rsidRPr="00A41CB7" w:rsidRDefault="00A41CB7" w:rsidP="00A41CB7">
      <w:pPr>
        <w:pStyle w:val="NormalWeb"/>
        <w:rPr>
          <w:rFonts w:asciiTheme="minorHAnsi" w:hAnsiTheme="minorHAnsi"/>
          <w:color w:val="000000"/>
          <w:sz w:val="22"/>
          <w:szCs w:val="22"/>
        </w:rPr>
      </w:pPr>
      <w:r w:rsidRPr="00A41CB7">
        <w:rPr>
          <w:rFonts w:asciiTheme="minorHAnsi" w:hAnsiTheme="minorHAnsi"/>
          <w:color w:val="000000"/>
          <w:sz w:val="22"/>
          <w:szCs w:val="22"/>
        </w:rPr>
        <w:t>I thought I'd take this opportunity to briefly summarise some of the key points from yesterday's sessions with the 2 Johns.  The overwhelming message was that if we punish children for things that happen online (e.g. by deleting Apps or confiscating devices) then we are actually doing more harm than good.  Children will still find ways of accessing what is popular so it is better to share and embrace your child's online activity and work WITH them to help them use the internet safely and support them when they get into difficulty or awkward situations.  This will help them develop habits that will keep them safe as they grow older and become more independent. </w:t>
      </w:r>
    </w:p>
    <w:p w:rsidR="00A41CB7" w:rsidRPr="00A41CB7" w:rsidRDefault="00A41CB7" w:rsidP="00A41CB7">
      <w:pPr>
        <w:pStyle w:val="NormalWeb"/>
        <w:rPr>
          <w:rFonts w:asciiTheme="minorHAnsi" w:hAnsiTheme="minorHAnsi"/>
          <w:color w:val="000000"/>
          <w:sz w:val="22"/>
          <w:szCs w:val="22"/>
        </w:rPr>
      </w:pPr>
    </w:p>
    <w:p w:rsidR="00A41CB7" w:rsidRPr="00A41CB7" w:rsidRDefault="00A41CB7" w:rsidP="00A41CB7">
      <w:pPr>
        <w:pStyle w:val="NormalWeb"/>
        <w:rPr>
          <w:rFonts w:asciiTheme="minorHAnsi" w:hAnsiTheme="minorHAnsi"/>
          <w:color w:val="000000"/>
          <w:sz w:val="22"/>
          <w:szCs w:val="22"/>
        </w:rPr>
      </w:pPr>
      <w:r w:rsidRPr="00A41CB7">
        <w:rPr>
          <w:rFonts w:asciiTheme="minorHAnsi" w:hAnsiTheme="minorHAnsi"/>
          <w:color w:val="000000"/>
          <w:sz w:val="22"/>
          <w:szCs w:val="22"/>
        </w:rPr>
        <w:t>Another message I took away was that children are aware of the popular Apps much earlier than I realised, e.g. '</w:t>
      </w:r>
      <w:proofErr w:type="spellStart"/>
      <w:r w:rsidRPr="00A41CB7">
        <w:rPr>
          <w:rFonts w:asciiTheme="minorHAnsi" w:hAnsiTheme="minorHAnsi"/>
          <w:color w:val="000000"/>
          <w:sz w:val="22"/>
          <w:szCs w:val="22"/>
        </w:rPr>
        <w:t>Roblox</w:t>
      </w:r>
      <w:proofErr w:type="spellEnd"/>
      <w:r w:rsidRPr="00A41CB7">
        <w:rPr>
          <w:rFonts w:asciiTheme="minorHAnsi" w:hAnsiTheme="minorHAnsi"/>
          <w:color w:val="000000"/>
          <w:sz w:val="22"/>
          <w:szCs w:val="22"/>
        </w:rPr>
        <w:t>' and 'Musically' and that whilst</w:t>
      </w:r>
      <w:r w:rsidR="005D3B90">
        <w:rPr>
          <w:rFonts w:asciiTheme="minorHAnsi" w:hAnsiTheme="minorHAnsi"/>
          <w:color w:val="000000"/>
          <w:sz w:val="22"/>
          <w:szCs w:val="22"/>
        </w:rPr>
        <w:t xml:space="preserve"> these Apps may seem innocent, </w:t>
      </w:r>
      <w:r w:rsidRPr="00A41CB7">
        <w:rPr>
          <w:rFonts w:asciiTheme="minorHAnsi" w:hAnsiTheme="minorHAnsi"/>
          <w:color w:val="000000"/>
          <w:sz w:val="22"/>
          <w:szCs w:val="22"/>
        </w:rPr>
        <w:t xml:space="preserve">there are dangers from other users if they are not used safely and openly with parental supervision.  Finally, it was made clear that we need to be aware of the content of games our children are playing and music videos they are viewing.  Grand Theft Auto 5 was used </w:t>
      </w:r>
      <w:r w:rsidR="00C343EA">
        <w:rPr>
          <w:rFonts w:asciiTheme="minorHAnsi" w:hAnsiTheme="minorHAnsi"/>
          <w:color w:val="000000"/>
          <w:sz w:val="22"/>
          <w:szCs w:val="22"/>
        </w:rPr>
        <w:t xml:space="preserve">as </w:t>
      </w:r>
      <w:r w:rsidRPr="00A41CB7">
        <w:rPr>
          <w:rFonts w:asciiTheme="minorHAnsi" w:hAnsiTheme="minorHAnsi"/>
          <w:color w:val="000000"/>
          <w:sz w:val="22"/>
          <w:szCs w:val="22"/>
        </w:rPr>
        <w:t xml:space="preserve">an example of the graphic and explicit content that children in primary aged year groups are being exposed to and if anyone is ever </w:t>
      </w:r>
      <w:r w:rsidRPr="00A41CB7">
        <w:rPr>
          <w:rFonts w:asciiTheme="minorHAnsi" w:hAnsiTheme="minorHAnsi"/>
          <w:color w:val="000000"/>
          <w:sz w:val="22"/>
          <w:szCs w:val="22"/>
        </w:rPr>
        <w:lastRenderedPageBreak/>
        <w:t xml:space="preserve">unsure of suitability, </w:t>
      </w:r>
      <w:proofErr w:type="spellStart"/>
      <w:r w:rsidRPr="00A41CB7">
        <w:rPr>
          <w:rFonts w:asciiTheme="minorHAnsi" w:hAnsiTheme="minorHAnsi"/>
          <w:color w:val="000000"/>
          <w:sz w:val="22"/>
          <w:szCs w:val="22"/>
        </w:rPr>
        <w:t>Youtube</w:t>
      </w:r>
      <w:proofErr w:type="spellEnd"/>
      <w:r w:rsidRPr="00A41CB7">
        <w:rPr>
          <w:rFonts w:asciiTheme="minorHAnsi" w:hAnsiTheme="minorHAnsi"/>
          <w:color w:val="000000"/>
          <w:sz w:val="22"/>
          <w:szCs w:val="22"/>
        </w:rPr>
        <w:t xml:space="preserve"> is a great way of quickly finding out.  To stay up to date with current information, follow the 2 Johns via </w:t>
      </w:r>
      <w:proofErr w:type="spellStart"/>
      <w:r w:rsidRPr="00A41CB7">
        <w:rPr>
          <w:rFonts w:asciiTheme="minorHAnsi" w:hAnsiTheme="minorHAnsi"/>
          <w:color w:val="000000"/>
          <w:sz w:val="22"/>
          <w:szCs w:val="22"/>
        </w:rPr>
        <w:t>facebook</w:t>
      </w:r>
      <w:proofErr w:type="spellEnd"/>
      <w:r w:rsidRPr="00A41CB7">
        <w:rPr>
          <w:rFonts w:asciiTheme="minorHAnsi" w:hAnsiTheme="minorHAnsi"/>
          <w:color w:val="000000"/>
          <w:sz w:val="22"/>
          <w:szCs w:val="22"/>
        </w:rPr>
        <w:t xml:space="preserve"> (</w:t>
      </w:r>
      <w:r w:rsidRPr="00A41CB7">
        <w:rPr>
          <w:rFonts w:asciiTheme="minorHAnsi" w:hAnsiTheme="minorHAnsi"/>
          <w:color w:val="424242"/>
          <w:sz w:val="22"/>
          <w:szCs w:val="22"/>
        </w:rPr>
        <w:t>EST E Safety Training) </w:t>
      </w:r>
      <w:r w:rsidRPr="00A41CB7">
        <w:rPr>
          <w:rFonts w:asciiTheme="minorHAnsi" w:hAnsiTheme="minorHAnsi"/>
          <w:color w:val="000000"/>
          <w:sz w:val="22"/>
          <w:szCs w:val="22"/>
        </w:rPr>
        <w:t>using the following link:</w:t>
      </w:r>
    </w:p>
    <w:p w:rsidR="00A41CB7" w:rsidRPr="00A41CB7" w:rsidRDefault="00A41CB7" w:rsidP="00A41CB7">
      <w:pPr>
        <w:pStyle w:val="NormalWeb"/>
        <w:rPr>
          <w:rFonts w:asciiTheme="minorHAnsi" w:hAnsiTheme="minorHAnsi"/>
          <w:color w:val="000000"/>
          <w:sz w:val="22"/>
          <w:szCs w:val="22"/>
        </w:rPr>
      </w:pPr>
    </w:p>
    <w:p w:rsidR="00A41CB7" w:rsidRPr="00A41CB7" w:rsidRDefault="004F74DF" w:rsidP="00A41CB7">
      <w:pPr>
        <w:pStyle w:val="NormalWeb"/>
        <w:rPr>
          <w:rFonts w:asciiTheme="minorHAnsi" w:hAnsiTheme="minorHAnsi"/>
          <w:color w:val="000000"/>
          <w:sz w:val="22"/>
          <w:szCs w:val="22"/>
        </w:rPr>
      </w:pPr>
      <w:hyperlink r:id="rId7" w:history="1">
        <w:r w:rsidR="00A41CB7" w:rsidRPr="00A41CB7">
          <w:rPr>
            <w:rStyle w:val="Hyperlink"/>
            <w:rFonts w:asciiTheme="minorHAnsi" w:hAnsiTheme="minorHAnsi"/>
            <w:sz w:val="22"/>
            <w:szCs w:val="22"/>
          </w:rPr>
          <w:t>https://en-gb.facebook.com/The2johns/</w:t>
        </w:r>
      </w:hyperlink>
    </w:p>
    <w:p w:rsidR="00A41CB7" w:rsidRDefault="00A41CB7" w:rsidP="005D20B6">
      <w:pPr>
        <w:rPr>
          <w:b/>
          <w:u w:val="single"/>
        </w:rPr>
      </w:pPr>
    </w:p>
    <w:p w:rsidR="005D20B6" w:rsidRPr="005D20B6" w:rsidRDefault="005D20B6" w:rsidP="005D20B6">
      <w:pPr>
        <w:rPr>
          <w:b/>
          <w:u w:val="single"/>
        </w:rPr>
      </w:pPr>
      <w:r w:rsidRPr="005D20B6">
        <w:rPr>
          <w:b/>
          <w:u w:val="single"/>
        </w:rPr>
        <w:t>Salvatio</w:t>
      </w:r>
      <w:r w:rsidR="00B0312C">
        <w:rPr>
          <w:b/>
          <w:u w:val="single"/>
        </w:rPr>
        <w:t>n Army Christmas Present Appeal</w:t>
      </w:r>
    </w:p>
    <w:p w:rsidR="005D20B6" w:rsidRPr="005D20B6" w:rsidRDefault="005D20B6" w:rsidP="005D20B6">
      <w:r w:rsidRPr="005D20B6">
        <w:t>This year, instead of Operation Christmas Child, we have decided to support a cause a little closer to home by donating new unwrapped toys and gifts for children who might not otherwise receive a Christmas present.  If you would like to donate a gift, please bring it in to school by Wednesday 6th December and we will take all donations together to our nearest centre.  Suggestions for gifts include:</w:t>
      </w:r>
    </w:p>
    <w:p w:rsidR="005D20B6" w:rsidRPr="005D20B6" w:rsidRDefault="005D20B6" w:rsidP="005D20B6">
      <w:r w:rsidRPr="005D20B6">
        <w:t>0-3 years:  dolls, teddy bears, cot mobiles, baby clothes, bath toys, CDs of suitable music and nursery rhymes, puzzles</w:t>
      </w:r>
    </w:p>
    <w:p w:rsidR="005D20B6" w:rsidRPr="005D20B6" w:rsidRDefault="005D20B6" w:rsidP="005D20B6">
      <w:r w:rsidRPr="005D20B6">
        <w:t xml:space="preserve">3-5: dolls and action figures, cars, </w:t>
      </w:r>
      <w:proofErr w:type="gramStart"/>
      <w:r w:rsidRPr="005D20B6">
        <w:t>lorries</w:t>
      </w:r>
      <w:proofErr w:type="gramEnd"/>
      <w:r w:rsidRPr="005D20B6">
        <w:t>, DVDs and CDs (music and nursery rhymes), colouring sets, pencils, crayons, books, puzzles</w:t>
      </w:r>
    </w:p>
    <w:p w:rsidR="005D20B6" w:rsidRPr="005D20B6" w:rsidRDefault="005D20B6" w:rsidP="005D20B6">
      <w:r w:rsidRPr="005D20B6">
        <w:t xml:space="preserve">5-9: educational games &amp; toys, stationery (colouring sets, pencils, crayons, school sets), CDs &amp; family friendly DVDs, books, puzzles, </w:t>
      </w:r>
      <w:proofErr w:type="spellStart"/>
      <w:r w:rsidRPr="005D20B6">
        <w:t>wordsearch</w:t>
      </w:r>
      <w:proofErr w:type="spellEnd"/>
      <w:r w:rsidRPr="005D20B6">
        <w:t>, crosswords</w:t>
      </w:r>
    </w:p>
    <w:p w:rsidR="005D20B6" w:rsidRPr="005D20B6" w:rsidRDefault="005D20B6" w:rsidP="005D20B6">
      <w:r w:rsidRPr="005D20B6">
        <w:t>9-12: games and toys, stationery, CDs, DVDs, books, T-Shirts, hair accessories, gloves, scarves, hats</w:t>
      </w:r>
    </w:p>
    <w:p w:rsidR="0034347D" w:rsidRPr="00A41CB7" w:rsidRDefault="005D20B6" w:rsidP="005D20B6">
      <w:r w:rsidRPr="005D20B6">
        <w:t>13-16: CDs, DVDs, books, make-up and toiletries (please try to ensure non-allergic ingredients if possible), gloves, scarves, hats, T-Shirts, hair accessories</w:t>
      </w:r>
    </w:p>
    <w:p w:rsidR="00204B32" w:rsidRPr="009A1B9F" w:rsidRDefault="005D20B6" w:rsidP="005D20B6">
      <w:pPr>
        <w:rPr>
          <w:b/>
          <w:u w:val="single"/>
        </w:rPr>
      </w:pPr>
      <w:r>
        <w:rPr>
          <w:b/>
          <w:u w:val="single"/>
        </w:rPr>
        <w:t>T</w:t>
      </w:r>
      <w:r w:rsidR="009A1B9F" w:rsidRPr="005D20B6">
        <w:rPr>
          <w:b/>
          <w:u w:val="single"/>
        </w:rPr>
        <w:t xml:space="preserve">erm </w:t>
      </w:r>
      <w:r w:rsidR="009A1B9F" w:rsidRPr="009A1B9F">
        <w:rPr>
          <w:b/>
          <w:u w:val="single"/>
        </w:rPr>
        <w:t>Dates for 2018-2019</w:t>
      </w:r>
    </w:p>
    <w:p w:rsidR="009A1B9F" w:rsidRDefault="009A1B9F">
      <w:r>
        <w:t xml:space="preserve">Please find attached details of the school term dates for 2018-2019.  Thank you. </w:t>
      </w:r>
    </w:p>
    <w:p w:rsidR="00B0312C" w:rsidRPr="000E29D4" w:rsidRDefault="000E29D4">
      <w:pPr>
        <w:rPr>
          <w:b/>
          <w:u w:val="single"/>
        </w:rPr>
      </w:pPr>
      <w:bookmarkStart w:id="0" w:name="_GoBack"/>
      <w:bookmarkEnd w:id="0"/>
      <w:r w:rsidRPr="000E29D4">
        <w:rPr>
          <w:b/>
          <w:u w:val="single"/>
        </w:rPr>
        <w:t>Parent Group</w:t>
      </w:r>
    </w:p>
    <w:p w:rsidR="000E29D4" w:rsidRDefault="000E29D4" w:rsidP="000E29D4">
      <w:pPr>
        <w:rPr>
          <w:rFonts w:ascii="Calibri" w:eastAsia="Times New Roman" w:hAnsi="Calibri"/>
          <w:color w:val="000000"/>
        </w:rPr>
      </w:pPr>
      <w:r>
        <w:rPr>
          <w:rFonts w:ascii="Calibri" w:eastAsia="Times New Roman" w:hAnsi="Calibri"/>
          <w:b/>
          <w:bCs/>
          <w:color w:val="000000"/>
        </w:rPr>
        <w:t>PARENT GROUP SURVEY</w:t>
      </w:r>
    </w:p>
    <w:p w:rsidR="000E29D4" w:rsidRDefault="000E29D4" w:rsidP="000E29D4">
      <w:pPr>
        <w:rPr>
          <w:rFonts w:ascii="Calibri" w:eastAsia="Times New Roman" w:hAnsi="Calibri"/>
          <w:color w:val="000000"/>
        </w:rPr>
      </w:pPr>
      <w:r>
        <w:rPr>
          <w:rFonts w:ascii="Calibri" w:eastAsia="Times New Roman" w:hAnsi="Calibri"/>
          <w:color w:val="000000"/>
        </w:rPr>
        <w:t xml:space="preserve">Please find below a brief summary of the feedback received through the Parent Group Survey. </w:t>
      </w:r>
      <w:proofErr w:type="gramStart"/>
      <w:r>
        <w:rPr>
          <w:rFonts w:ascii="Calibri" w:eastAsia="Times New Roman" w:hAnsi="Calibri"/>
          <w:color w:val="000000"/>
        </w:rPr>
        <w:t>Our thanks to those who completed the survey and shared their views.</w:t>
      </w:r>
      <w:proofErr w:type="gramEnd"/>
      <w:r>
        <w:rPr>
          <w:rFonts w:ascii="Calibri" w:eastAsia="Times New Roman" w:hAnsi="Calibri"/>
          <w:color w:val="000000"/>
        </w:rPr>
        <w:t xml:space="preserve"> We will discuss the suggestions, along with those from the children, at the next meeting with the Class reps in November. </w:t>
      </w:r>
    </w:p>
    <w:p w:rsidR="000E29D4" w:rsidRPr="005D3B90" w:rsidRDefault="000E29D4" w:rsidP="000E29D4">
      <w:pPr>
        <w:rPr>
          <w:b/>
        </w:rPr>
      </w:pPr>
      <w:r w:rsidRPr="005D3B90">
        <w:rPr>
          <w:b/>
        </w:rPr>
        <w:t>Parent Group Survey Results: October 2017</w:t>
      </w:r>
    </w:p>
    <w:p w:rsidR="000E29D4" w:rsidRDefault="000E29D4" w:rsidP="000E29D4">
      <w:pPr>
        <w:rPr>
          <w:u w:val="single"/>
        </w:rPr>
      </w:pPr>
      <w:r>
        <w:rPr>
          <w:u w:val="single"/>
        </w:rPr>
        <w:t xml:space="preserve">What works </w:t>
      </w:r>
      <w:proofErr w:type="gramStart"/>
      <w:r>
        <w:rPr>
          <w:u w:val="single"/>
        </w:rPr>
        <w:t>well</w:t>
      </w:r>
      <w:proofErr w:type="gramEnd"/>
    </w:p>
    <w:p w:rsidR="000E29D4" w:rsidRDefault="000E29D4" w:rsidP="000E29D4">
      <w:pPr>
        <w:pStyle w:val="ListParagraph"/>
        <w:numPr>
          <w:ilvl w:val="0"/>
          <w:numId w:val="1"/>
        </w:numPr>
      </w:pPr>
      <w:r>
        <w:t>Christmas and Summer Fairs</w:t>
      </w:r>
    </w:p>
    <w:p w:rsidR="000E29D4" w:rsidRDefault="000E29D4" w:rsidP="000E29D4">
      <w:pPr>
        <w:pStyle w:val="ListParagraph"/>
        <w:numPr>
          <w:ilvl w:val="0"/>
          <w:numId w:val="1"/>
        </w:numPr>
      </w:pPr>
      <w:r>
        <w:t>Film club immediately after school</w:t>
      </w:r>
    </w:p>
    <w:p w:rsidR="000E29D4" w:rsidRDefault="000E29D4" w:rsidP="000E29D4"/>
    <w:p w:rsidR="000E29D4" w:rsidRDefault="000E29D4" w:rsidP="000E29D4">
      <w:pPr>
        <w:rPr>
          <w:u w:val="single"/>
        </w:rPr>
      </w:pPr>
      <w:r>
        <w:rPr>
          <w:u w:val="single"/>
        </w:rPr>
        <w:t>Suggestions for different/ additional events</w:t>
      </w:r>
    </w:p>
    <w:p w:rsidR="000E29D4" w:rsidRPr="00EC5392" w:rsidRDefault="000E29D4" w:rsidP="000E29D4">
      <w:pPr>
        <w:pStyle w:val="ListParagraph"/>
        <w:numPr>
          <w:ilvl w:val="0"/>
          <w:numId w:val="2"/>
        </w:numPr>
        <w:rPr>
          <w:u w:val="single"/>
        </w:rPr>
      </w:pPr>
      <w:r>
        <w:t>‘Grown up’ event e.g. quiz, wine tasting, black tie event, promise auction</w:t>
      </w:r>
    </w:p>
    <w:p w:rsidR="000E29D4" w:rsidRPr="00EC5392" w:rsidRDefault="000E29D4" w:rsidP="000E29D4">
      <w:pPr>
        <w:pStyle w:val="ListParagraph"/>
        <w:numPr>
          <w:ilvl w:val="0"/>
          <w:numId w:val="2"/>
        </w:numPr>
        <w:rPr>
          <w:u w:val="single"/>
        </w:rPr>
      </w:pPr>
      <w:r>
        <w:lastRenderedPageBreak/>
        <w:t>Family event that could be based at DEN site e.g. pumpkin hunt, Easter egg hunt, camp-out, ‘party in the park’</w:t>
      </w:r>
    </w:p>
    <w:p w:rsidR="000E29D4" w:rsidRPr="00EC5392" w:rsidRDefault="000E29D4" w:rsidP="000E29D4">
      <w:pPr>
        <w:pStyle w:val="ListParagraph"/>
        <w:numPr>
          <w:ilvl w:val="0"/>
          <w:numId w:val="2"/>
        </w:numPr>
        <w:rPr>
          <w:u w:val="single"/>
        </w:rPr>
      </w:pPr>
      <w:r>
        <w:t>Bonfire night</w:t>
      </w:r>
    </w:p>
    <w:p w:rsidR="000E29D4" w:rsidRPr="00EC5392" w:rsidRDefault="000E29D4" w:rsidP="000E29D4">
      <w:pPr>
        <w:pStyle w:val="ListParagraph"/>
        <w:numPr>
          <w:ilvl w:val="0"/>
          <w:numId w:val="2"/>
        </w:numPr>
        <w:rPr>
          <w:u w:val="single"/>
        </w:rPr>
      </w:pPr>
      <w:r>
        <w:t>Pre-loved clothing sale</w:t>
      </w:r>
    </w:p>
    <w:p w:rsidR="000E29D4" w:rsidRDefault="000E29D4" w:rsidP="000E29D4">
      <w:pPr>
        <w:pStyle w:val="ListParagraph"/>
        <w:rPr>
          <w:u w:val="single"/>
        </w:rPr>
      </w:pPr>
    </w:p>
    <w:p w:rsidR="000E29D4" w:rsidRDefault="000E29D4" w:rsidP="000E29D4">
      <w:pPr>
        <w:rPr>
          <w:u w:val="single"/>
        </w:rPr>
      </w:pPr>
      <w:r>
        <w:rPr>
          <w:u w:val="single"/>
        </w:rPr>
        <w:t>Questions to consider</w:t>
      </w:r>
    </w:p>
    <w:p w:rsidR="000E29D4" w:rsidRDefault="000E29D4" w:rsidP="000E29D4">
      <w:pPr>
        <w:pStyle w:val="ListParagraph"/>
        <w:numPr>
          <w:ilvl w:val="0"/>
          <w:numId w:val="3"/>
        </w:numPr>
      </w:pPr>
      <w:r>
        <w:t xml:space="preserve">How do we differentiate the summer </w:t>
      </w:r>
      <w:proofErr w:type="spellStart"/>
      <w:r>
        <w:t>fair</w:t>
      </w:r>
      <w:proofErr w:type="spellEnd"/>
      <w:r>
        <w:t xml:space="preserve"> from the mass of other school and pre-school summer fairs locally?</w:t>
      </w:r>
    </w:p>
    <w:p w:rsidR="000E29D4" w:rsidRDefault="000E29D4" w:rsidP="000E29D4">
      <w:pPr>
        <w:pStyle w:val="ListParagraph"/>
        <w:numPr>
          <w:ilvl w:val="0"/>
          <w:numId w:val="3"/>
        </w:numPr>
      </w:pPr>
      <w:r>
        <w:t>Should the summer fair move to a weekend to allow working parents to take a greater role and encourage more participation from the local community?</w:t>
      </w:r>
    </w:p>
    <w:p w:rsidR="000E29D4" w:rsidRPr="00EC5392" w:rsidRDefault="000E29D4" w:rsidP="000E29D4">
      <w:pPr>
        <w:pStyle w:val="ListParagraph"/>
        <w:numPr>
          <w:ilvl w:val="0"/>
          <w:numId w:val="3"/>
        </w:numPr>
      </w:pPr>
      <w:r>
        <w:t>Are there more creative ways that we could encourage involvement from parents?</w:t>
      </w:r>
    </w:p>
    <w:p w:rsidR="000E29D4" w:rsidRDefault="000E29D4"/>
    <w:p w:rsidR="000E29D4" w:rsidRDefault="000E29D4" w:rsidP="000E29D4">
      <w:pPr>
        <w:rPr>
          <w:rFonts w:ascii="Calibri" w:eastAsia="Times New Roman" w:hAnsi="Calibri"/>
          <w:color w:val="000000"/>
        </w:rPr>
      </w:pPr>
      <w:r>
        <w:rPr>
          <w:rFonts w:ascii="Calibri" w:eastAsia="Times New Roman" w:hAnsi="Calibri"/>
          <w:b/>
          <w:bCs/>
          <w:color w:val="000000"/>
        </w:rPr>
        <w:t>FILM CLUB - BOSS BABY</w:t>
      </w:r>
    </w:p>
    <w:p w:rsidR="000E29D4" w:rsidRDefault="000E29D4" w:rsidP="000E29D4">
      <w:pPr>
        <w:rPr>
          <w:rFonts w:ascii="Calibri" w:eastAsia="Times New Roman" w:hAnsi="Calibri"/>
          <w:color w:val="000000"/>
        </w:rPr>
      </w:pPr>
      <w:r>
        <w:rPr>
          <w:rFonts w:ascii="Calibri" w:eastAsia="Times New Roman" w:hAnsi="Calibri"/>
          <w:color w:val="000000"/>
        </w:rPr>
        <w:t>We had another successful afternoon with a record number of pupils attending. We made a fantastic </w:t>
      </w:r>
      <w:r>
        <w:rPr>
          <w:rFonts w:ascii="Calibri" w:eastAsia="Times New Roman" w:hAnsi="Calibri"/>
          <w:b/>
          <w:bCs/>
          <w:color w:val="000000"/>
        </w:rPr>
        <w:t>£249.95</w:t>
      </w:r>
      <w:r>
        <w:rPr>
          <w:rFonts w:ascii="Calibri" w:eastAsia="Times New Roman" w:hAnsi="Calibri"/>
          <w:color w:val="000000"/>
        </w:rPr>
        <w:t> from this event!</w:t>
      </w:r>
    </w:p>
    <w:p w:rsidR="000E29D4" w:rsidRDefault="000E29D4" w:rsidP="000E29D4">
      <w:pPr>
        <w:rPr>
          <w:rFonts w:ascii="Calibri" w:eastAsia="Times New Roman" w:hAnsi="Calibri"/>
          <w:color w:val="000000"/>
        </w:rPr>
      </w:pPr>
      <w:r>
        <w:rPr>
          <w:rFonts w:ascii="Calibri" w:eastAsia="Times New Roman" w:hAnsi="Calibri"/>
          <w:color w:val="000000"/>
        </w:rPr>
        <w:t>The Parent Group and Carole would like to thank all the ladies who came along and helped with the event to make it possible. Thank you too to those who offered their help.</w:t>
      </w:r>
    </w:p>
    <w:p w:rsidR="000E29D4" w:rsidRDefault="000E29D4" w:rsidP="000E29D4">
      <w:pPr>
        <w:rPr>
          <w:rFonts w:ascii="Calibri" w:eastAsia="Times New Roman" w:hAnsi="Calibri"/>
          <w:color w:val="000000"/>
        </w:rPr>
      </w:pPr>
      <w:r>
        <w:rPr>
          <w:rFonts w:ascii="Calibri" w:eastAsia="Times New Roman" w:hAnsi="Calibri"/>
          <w:color w:val="000000"/>
        </w:rPr>
        <w:t>The next Film Club is planned for 15th December 2017 but the film is yet to be decided.</w:t>
      </w:r>
    </w:p>
    <w:p w:rsidR="000E29D4" w:rsidRDefault="000E29D4" w:rsidP="000E29D4">
      <w:pPr>
        <w:rPr>
          <w:rFonts w:ascii="Calibri" w:eastAsia="Times New Roman" w:hAnsi="Calibri"/>
          <w:color w:val="000000"/>
        </w:rPr>
      </w:pPr>
      <w:proofErr w:type="gramStart"/>
      <w:r>
        <w:rPr>
          <w:rFonts w:ascii="Calibri" w:eastAsia="Times New Roman" w:hAnsi="Calibri"/>
          <w:color w:val="000000"/>
        </w:rPr>
        <w:t>Thank you all again.</w:t>
      </w:r>
      <w:proofErr w:type="gramEnd"/>
    </w:p>
    <w:p w:rsidR="000E29D4" w:rsidRDefault="000E29D4" w:rsidP="000E29D4">
      <w:pPr>
        <w:rPr>
          <w:rFonts w:ascii="Calibri" w:eastAsia="Times New Roman" w:hAnsi="Calibri"/>
          <w:color w:val="000000"/>
        </w:rPr>
      </w:pPr>
      <w:r>
        <w:rPr>
          <w:rFonts w:ascii="Calibri" w:eastAsia="Times New Roman" w:hAnsi="Calibri"/>
          <w:b/>
          <w:bCs/>
          <w:color w:val="000000"/>
        </w:rPr>
        <w:t>DEDHAM RUN - REFRESHMENT STALL</w:t>
      </w:r>
    </w:p>
    <w:p w:rsidR="000E29D4" w:rsidRDefault="000E29D4" w:rsidP="000E29D4">
      <w:pPr>
        <w:rPr>
          <w:rFonts w:ascii="Calibri" w:eastAsia="Times New Roman" w:hAnsi="Calibri"/>
          <w:color w:val="000000"/>
        </w:rPr>
      </w:pPr>
      <w:r>
        <w:rPr>
          <w:rFonts w:ascii="Calibri" w:eastAsia="Times New Roman" w:hAnsi="Calibri"/>
          <w:color w:val="000000"/>
        </w:rPr>
        <w:t>We are thrilled that we made approximately </w:t>
      </w:r>
      <w:r>
        <w:rPr>
          <w:rFonts w:ascii="Calibri" w:eastAsia="Times New Roman" w:hAnsi="Calibri"/>
          <w:b/>
          <w:bCs/>
          <w:color w:val="000000"/>
        </w:rPr>
        <w:t>£450 </w:t>
      </w:r>
      <w:r>
        <w:rPr>
          <w:rFonts w:ascii="Calibri" w:eastAsia="Times New Roman" w:hAnsi="Calibri"/>
          <w:color w:val="000000"/>
        </w:rPr>
        <w:t>from the refreshment stall and subsequent sales of mustard and cereal bars. Our thanks once again to those who baked, contributed to the cake fund and helped out on the day. </w:t>
      </w:r>
    </w:p>
    <w:p w:rsidR="000E29D4" w:rsidRDefault="000E29D4" w:rsidP="000E29D4">
      <w:pPr>
        <w:rPr>
          <w:rFonts w:ascii="Calibri" w:eastAsia="Times New Roman" w:hAnsi="Calibri"/>
          <w:color w:val="000000"/>
        </w:rPr>
      </w:pPr>
      <w:r>
        <w:rPr>
          <w:rFonts w:ascii="Calibri" w:eastAsia="Times New Roman" w:hAnsi="Calibri"/>
          <w:color w:val="000000"/>
        </w:rPr>
        <w:t>We look forward to hearing the overall total raised through this year's run.</w:t>
      </w:r>
    </w:p>
    <w:p w:rsidR="000E29D4" w:rsidRDefault="000E29D4" w:rsidP="000E29D4">
      <w:pPr>
        <w:rPr>
          <w:rFonts w:ascii="Calibri" w:eastAsia="Times New Roman" w:hAnsi="Calibri"/>
          <w:color w:val="000000"/>
        </w:rPr>
      </w:pPr>
      <w:r>
        <w:rPr>
          <w:rFonts w:ascii="Calibri" w:eastAsia="Times New Roman" w:hAnsi="Calibri"/>
          <w:b/>
          <w:bCs/>
          <w:color w:val="000000"/>
        </w:rPr>
        <w:t>CLASS REP MEETING</w:t>
      </w:r>
    </w:p>
    <w:p w:rsidR="000E29D4" w:rsidRDefault="000E29D4" w:rsidP="000E29D4">
      <w:pPr>
        <w:rPr>
          <w:rFonts w:ascii="Calibri" w:eastAsia="Times New Roman" w:hAnsi="Calibri"/>
          <w:color w:val="000000"/>
        </w:rPr>
      </w:pPr>
      <w:r>
        <w:rPr>
          <w:rFonts w:ascii="Calibri" w:eastAsia="Times New Roman" w:hAnsi="Calibri"/>
          <w:color w:val="000000"/>
        </w:rPr>
        <w:t xml:space="preserve">We are provisionally looking to hold the next class rep meeting on the evening of </w:t>
      </w:r>
      <w:r>
        <w:rPr>
          <w:rFonts w:ascii="Calibri" w:eastAsia="Times New Roman" w:hAnsi="Calibri"/>
          <w:b/>
          <w:bCs/>
          <w:color w:val="000000"/>
        </w:rPr>
        <w:t>Wednesday 15th November</w:t>
      </w:r>
      <w:r>
        <w:rPr>
          <w:rFonts w:ascii="Calibri" w:eastAsia="Times New Roman" w:hAnsi="Calibri"/>
          <w:color w:val="000000"/>
        </w:rPr>
        <w:t xml:space="preserve">. </w:t>
      </w:r>
      <w:proofErr w:type="gramStart"/>
      <w:r>
        <w:rPr>
          <w:rFonts w:ascii="Calibri" w:eastAsia="Times New Roman" w:hAnsi="Calibri"/>
          <w:color w:val="000000"/>
        </w:rPr>
        <w:t>Confirmation and more details to follow.</w:t>
      </w:r>
      <w:proofErr w:type="gramEnd"/>
      <w:r>
        <w:rPr>
          <w:rFonts w:ascii="Calibri" w:eastAsia="Times New Roman" w:hAnsi="Calibri"/>
          <w:color w:val="000000"/>
        </w:rPr>
        <w:t> </w:t>
      </w:r>
    </w:p>
    <w:p w:rsidR="000E29D4" w:rsidRDefault="000E29D4" w:rsidP="000E29D4">
      <w:pPr>
        <w:rPr>
          <w:rFonts w:ascii="Calibri" w:eastAsia="Times New Roman" w:hAnsi="Calibri"/>
          <w:color w:val="000000"/>
        </w:rPr>
      </w:pPr>
      <w:r>
        <w:rPr>
          <w:rFonts w:ascii="Calibri" w:eastAsia="Times New Roman" w:hAnsi="Calibri"/>
          <w:color w:val="000000"/>
        </w:rPr>
        <w:t>Carole, Jessie, Kate, Natasha, Helen &amp; Fiona</w:t>
      </w:r>
    </w:p>
    <w:p w:rsidR="00467465" w:rsidRPr="00A41CB7" w:rsidRDefault="00467465" w:rsidP="00187AFA">
      <w:pPr>
        <w:rPr>
          <w:b/>
          <w:u w:val="single"/>
        </w:rPr>
      </w:pPr>
      <w:r w:rsidRPr="00A41CB7">
        <w:rPr>
          <w:b/>
          <w:u w:val="single"/>
        </w:rPr>
        <w:t>DEN Site</w:t>
      </w:r>
    </w:p>
    <w:p w:rsidR="00467465" w:rsidRPr="00A41CB7" w:rsidRDefault="00467465" w:rsidP="00467465">
      <w:pPr>
        <w:tabs>
          <w:tab w:val="left" w:pos="930"/>
        </w:tabs>
      </w:pPr>
      <w:r w:rsidRPr="00A41CB7">
        <w:rPr>
          <w:b/>
        </w:rPr>
        <w:t>What is it?</w:t>
      </w:r>
      <w:r w:rsidRPr="00A41CB7">
        <w:t xml:space="preserve"> </w:t>
      </w:r>
    </w:p>
    <w:p w:rsidR="00467465" w:rsidRPr="00A41CB7" w:rsidRDefault="00467465" w:rsidP="00467465">
      <w:pPr>
        <w:tabs>
          <w:tab w:val="left" w:pos="930"/>
        </w:tabs>
      </w:pPr>
      <w:r w:rsidRPr="00A41CB7">
        <w:t xml:space="preserve">At Dedham Primary School we are lucky to have access to some land where the children can enjoy a multitude of activities. We have a large open site on the corner of Crown Street and East Lane, and a wooded area </w:t>
      </w:r>
      <w:r w:rsidR="00A41CB7" w:rsidRPr="00A41CB7">
        <w:t>t</w:t>
      </w:r>
      <w:r w:rsidRPr="00A41CB7">
        <w:t xml:space="preserve">o the right of Crown Street as you leave the village. Both are owned by the </w:t>
      </w:r>
      <w:proofErr w:type="spellStart"/>
      <w:r w:rsidRPr="00A41CB7">
        <w:t>Munnings</w:t>
      </w:r>
      <w:proofErr w:type="spellEnd"/>
      <w:r w:rsidRPr="00A41CB7">
        <w:t xml:space="preserve"> Museum (the Castle House Trust) and activities are organised by the DEN Group. </w:t>
      </w:r>
    </w:p>
    <w:p w:rsidR="00467465" w:rsidRPr="00A41CB7" w:rsidRDefault="00467465" w:rsidP="00467465">
      <w:pPr>
        <w:tabs>
          <w:tab w:val="left" w:pos="930"/>
        </w:tabs>
        <w:rPr>
          <w:b/>
        </w:rPr>
      </w:pPr>
      <w:r w:rsidRPr="00A41CB7">
        <w:rPr>
          <w:b/>
        </w:rPr>
        <w:t>Who are we?</w:t>
      </w:r>
    </w:p>
    <w:p w:rsidR="00467465" w:rsidRPr="00A41CB7" w:rsidRDefault="00467465" w:rsidP="00467465">
      <w:pPr>
        <w:tabs>
          <w:tab w:val="left" w:pos="930"/>
        </w:tabs>
      </w:pPr>
      <w:r w:rsidRPr="00A41CB7">
        <w:lastRenderedPageBreak/>
        <w:t xml:space="preserve">The DEN group are a sub group of the School Parent Group and we plan activities held on the site. Interest and ideas are always welcome – please contact Jen or the Parent Group Committee to find out more! </w:t>
      </w:r>
    </w:p>
    <w:p w:rsidR="00467465" w:rsidRPr="00A41CB7" w:rsidRDefault="00467465" w:rsidP="00467465">
      <w:pPr>
        <w:tabs>
          <w:tab w:val="left" w:pos="930"/>
        </w:tabs>
        <w:rPr>
          <w:b/>
        </w:rPr>
      </w:pPr>
      <w:r w:rsidRPr="00A41CB7">
        <w:rPr>
          <w:b/>
        </w:rPr>
        <w:t>What do we do?</w:t>
      </w:r>
    </w:p>
    <w:p w:rsidR="00467465" w:rsidRPr="00A41CB7" w:rsidRDefault="00467465" w:rsidP="00467465">
      <w:pPr>
        <w:tabs>
          <w:tab w:val="left" w:pos="930"/>
        </w:tabs>
      </w:pPr>
      <w:r w:rsidRPr="00A41CB7">
        <w:t xml:space="preserve">We hold school activities at the DEN site such as Class R’s Forest School, </w:t>
      </w:r>
      <w:proofErr w:type="spellStart"/>
      <w:r w:rsidRPr="00A41CB7">
        <w:t>an</w:t>
      </w:r>
      <w:proofErr w:type="spellEnd"/>
      <w:r w:rsidRPr="00A41CB7">
        <w:t xml:space="preserve"> after school club on a Wedn</w:t>
      </w:r>
      <w:r w:rsidR="00A41CB7">
        <w:t>esday, class activities through-</w:t>
      </w:r>
      <w:r w:rsidRPr="00A41CB7">
        <w:t xml:space="preserve">out the year and whole school events such as an outdoor assembly held in the summer term for all pupils and families. In previous years, Class 6 have held a leavers festival on the site and we have organised nature trail days. </w:t>
      </w:r>
    </w:p>
    <w:p w:rsidR="00467465" w:rsidRPr="00A41CB7" w:rsidRDefault="00467465" w:rsidP="00467465">
      <w:pPr>
        <w:tabs>
          <w:tab w:val="left" w:pos="930"/>
        </w:tabs>
        <w:rPr>
          <w:b/>
        </w:rPr>
      </w:pPr>
      <w:r w:rsidRPr="00A41CB7">
        <w:rPr>
          <w:b/>
        </w:rPr>
        <w:t>How can you help?</w:t>
      </w:r>
    </w:p>
    <w:p w:rsidR="00467465" w:rsidRPr="00A41CB7" w:rsidRDefault="00467465" w:rsidP="00467465">
      <w:pPr>
        <w:tabs>
          <w:tab w:val="left" w:pos="930"/>
        </w:tabs>
      </w:pPr>
      <w:r w:rsidRPr="00A41CB7">
        <w:t xml:space="preserve">We appreciate any help that parents can give to help us run and maintain this site. Three times a year the school holds non uniform days in aid of the DEN site – we ask for a £1 donation from pupils </w:t>
      </w:r>
      <w:proofErr w:type="gramStart"/>
      <w:r w:rsidRPr="00A41CB7">
        <w:t>which</w:t>
      </w:r>
      <w:proofErr w:type="gramEnd"/>
      <w:r w:rsidRPr="00A41CB7">
        <w:t xml:space="preserve"> contributes to maintaining and insuring the site as well as the cost of activities. Donations of time are always welcome, occasionally we need people power to do things such as put up a shed, pull ragwort or </w:t>
      </w:r>
      <w:proofErr w:type="spellStart"/>
      <w:r w:rsidRPr="00A41CB7">
        <w:t>strim</w:t>
      </w:r>
      <w:proofErr w:type="spellEnd"/>
      <w:r w:rsidRPr="00A41CB7">
        <w:t xml:space="preserve"> some nettles. </w:t>
      </w:r>
    </w:p>
    <w:p w:rsidR="00467465" w:rsidRPr="00A41CB7" w:rsidRDefault="00467465" w:rsidP="00467465">
      <w:pPr>
        <w:tabs>
          <w:tab w:val="left" w:pos="930"/>
        </w:tabs>
        <w:rPr>
          <w:b/>
        </w:rPr>
      </w:pPr>
      <w:r w:rsidRPr="00A41CB7">
        <w:rPr>
          <w:b/>
        </w:rPr>
        <w:t>How do you find out more?</w:t>
      </w:r>
    </w:p>
    <w:p w:rsidR="00467465" w:rsidRPr="00A41CB7" w:rsidRDefault="00467465" w:rsidP="00467465">
      <w:pPr>
        <w:tabs>
          <w:tab w:val="left" w:pos="930"/>
        </w:tabs>
      </w:pPr>
      <w:r w:rsidRPr="00A41CB7">
        <w:t xml:space="preserve">Come along to our after school club on Wednesday afternoons, or speak to Miss Manser in Class R, or Jen (mum of Toby in Class 3, Rowan in Class 2 and Ralph in Class R) on 07736 679 887. </w:t>
      </w:r>
    </w:p>
    <w:p w:rsidR="00F14F5C" w:rsidRDefault="00F14F5C" w:rsidP="00187AFA">
      <w:pPr>
        <w:rPr>
          <w:b/>
          <w:u w:val="single"/>
        </w:rPr>
      </w:pPr>
      <w:r w:rsidRPr="00F14F5C">
        <w:rPr>
          <w:b/>
          <w:u w:val="single"/>
        </w:rPr>
        <w:t>DEN - no DEN after school club Wed 18th Oct</w:t>
      </w:r>
    </w:p>
    <w:p w:rsidR="00F14F5C" w:rsidRDefault="00F14F5C" w:rsidP="00187AFA">
      <w:r w:rsidRPr="00F14F5C">
        <w:t>Please note that there will be NO DEN after school club on Wednesday 18</w:t>
      </w:r>
      <w:r w:rsidRPr="00F14F5C">
        <w:rPr>
          <w:vertAlign w:val="superscript"/>
        </w:rPr>
        <w:t>th</w:t>
      </w:r>
      <w:r w:rsidRPr="00F14F5C">
        <w:t xml:space="preserve"> October.</w:t>
      </w:r>
    </w:p>
    <w:p w:rsidR="000B4303" w:rsidRPr="000B4303" w:rsidRDefault="000B4303" w:rsidP="000B4303">
      <w:pPr>
        <w:jc w:val="both"/>
        <w:rPr>
          <w:rFonts w:cs="Arial"/>
          <w:b/>
          <w:bCs/>
          <w:u w:val="single"/>
        </w:rPr>
      </w:pPr>
      <w:r w:rsidRPr="000B4303">
        <w:rPr>
          <w:rFonts w:cs="Arial"/>
          <w:b/>
          <w:bCs/>
          <w:u w:val="single"/>
        </w:rPr>
        <w:t>Secondary School Applications for September 2018 – Reminder for Year 6 Parents</w:t>
      </w:r>
    </w:p>
    <w:p w:rsidR="000B4303" w:rsidRPr="000B4303" w:rsidRDefault="000B4303" w:rsidP="000B4303">
      <w:pPr>
        <w:jc w:val="both"/>
        <w:rPr>
          <w:rFonts w:cs="Arial"/>
        </w:rPr>
      </w:pPr>
      <w:proofErr w:type="gramStart"/>
      <w:r>
        <w:rPr>
          <w:rFonts w:cs="Arial"/>
        </w:rPr>
        <w:t>Just a reminder that the</w:t>
      </w:r>
      <w:r w:rsidRPr="000B4303">
        <w:rPr>
          <w:rFonts w:cs="Arial"/>
        </w:rPr>
        <w:t xml:space="preserve"> statutory</w:t>
      </w:r>
      <w:r w:rsidRPr="000B4303">
        <w:rPr>
          <w:rFonts w:cs="Arial"/>
          <w:color w:val="1F497D"/>
        </w:rPr>
        <w:t xml:space="preserve"> </w:t>
      </w:r>
      <w:r w:rsidRPr="000B4303">
        <w:rPr>
          <w:rFonts w:cs="Arial"/>
        </w:rPr>
        <w:t>closing date for applications from parents of Year 6 children (for a secondary school place in Year 7 from September 2018) is 31</w:t>
      </w:r>
      <w:r w:rsidRPr="000B4303">
        <w:rPr>
          <w:rFonts w:cs="Arial"/>
          <w:vertAlign w:val="superscript"/>
        </w:rPr>
        <w:t>st</w:t>
      </w:r>
      <w:r w:rsidRPr="000B4303">
        <w:rPr>
          <w:rFonts w:cs="Arial"/>
        </w:rPr>
        <w:t xml:space="preserve"> October 2017.</w:t>
      </w:r>
      <w:proofErr w:type="gramEnd"/>
    </w:p>
    <w:p w:rsidR="000B4303" w:rsidRPr="000B4303" w:rsidRDefault="000B4303" w:rsidP="000B4303">
      <w:pPr>
        <w:jc w:val="both"/>
        <w:rPr>
          <w:rFonts w:cs="Arial"/>
        </w:rPr>
      </w:pPr>
      <w:r>
        <w:rPr>
          <w:rFonts w:cs="Arial"/>
        </w:rPr>
        <w:t>If you</w:t>
      </w:r>
      <w:r w:rsidR="00E05410">
        <w:rPr>
          <w:rFonts w:cs="Arial"/>
        </w:rPr>
        <w:t xml:space="preserve"> have </w:t>
      </w:r>
      <w:r>
        <w:rPr>
          <w:rFonts w:cs="Arial"/>
        </w:rPr>
        <w:t>not</w:t>
      </w:r>
      <w:r w:rsidRPr="000B4303">
        <w:rPr>
          <w:rFonts w:cs="Arial"/>
        </w:rPr>
        <w:t xml:space="preserve"> yet submit</w:t>
      </w:r>
      <w:r>
        <w:rPr>
          <w:rFonts w:cs="Arial"/>
        </w:rPr>
        <w:t>ted</w:t>
      </w:r>
      <w:r w:rsidRPr="000B4303">
        <w:rPr>
          <w:rFonts w:cs="Arial"/>
        </w:rPr>
        <w:t xml:space="preserve"> an application, </w:t>
      </w:r>
      <w:r>
        <w:rPr>
          <w:rFonts w:cs="Arial"/>
        </w:rPr>
        <w:t>you</w:t>
      </w:r>
      <w:r w:rsidRPr="000B4303">
        <w:rPr>
          <w:rFonts w:cs="Arial"/>
        </w:rPr>
        <w:t xml:space="preserve"> must do so by 31</w:t>
      </w:r>
      <w:r w:rsidRPr="000B4303">
        <w:rPr>
          <w:rFonts w:cs="Arial"/>
          <w:vertAlign w:val="superscript"/>
        </w:rPr>
        <w:t>st</w:t>
      </w:r>
      <w:r w:rsidRPr="000B4303">
        <w:rPr>
          <w:rFonts w:cs="Arial"/>
        </w:rPr>
        <w:t xml:space="preserve"> October 2017.</w:t>
      </w:r>
    </w:p>
    <w:p w:rsidR="000B4303" w:rsidRPr="000B4303" w:rsidRDefault="000B4303" w:rsidP="000B4303">
      <w:pPr>
        <w:jc w:val="both"/>
        <w:rPr>
          <w:rFonts w:cs="Arial"/>
        </w:rPr>
      </w:pPr>
      <w:r w:rsidRPr="000B4303">
        <w:rPr>
          <w:rFonts w:cs="Arial"/>
        </w:rPr>
        <w:t xml:space="preserve">Applications can be made via </w:t>
      </w:r>
      <w:r w:rsidR="009A3D9A">
        <w:rPr>
          <w:rFonts w:cs="Arial"/>
        </w:rPr>
        <w:t>Essex County Council</w:t>
      </w:r>
      <w:r w:rsidRPr="000B4303">
        <w:rPr>
          <w:rFonts w:cs="Arial"/>
        </w:rPr>
        <w:t xml:space="preserve"> website </w:t>
      </w:r>
      <w:hyperlink r:id="rId8" w:history="1">
        <w:r w:rsidRPr="000B4303">
          <w:rPr>
            <w:rStyle w:val="Hyperlink"/>
            <w:rFonts w:cs="Arial"/>
          </w:rPr>
          <w:t>www.essex.gov.uk/admissions</w:t>
        </w:r>
      </w:hyperlink>
      <w:r w:rsidR="009A3D9A">
        <w:rPr>
          <w:rFonts w:cs="Arial"/>
        </w:rPr>
        <w:t xml:space="preserve"> </w:t>
      </w:r>
    </w:p>
    <w:p w:rsidR="00187AFA" w:rsidRPr="00F318D2" w:rsidRDefault="00F318D2">
      <w:pPr>
        <w:rPr>
          <w:b/>
          <w:sz w:val="36"/>
          <w:szCs w:val="36"/>
          <w:u w:val="single"/>
        </w:rPr>
      </w:pPr>
      <w:r w:rsidRPr="00F318D2">
        <w:rPr>
          <w:b/>
          <w:sz w:val="36"/>
          <w:szCs w:val="36"/>
          <w:u w:val="single"/>
        </w:rPr>
        <w:t>OTHER</w:t>
      </w:r>
    </w:p>
    <w:p w:rsidR="00F318D2" w:rsidRPr="00F318D2" w:rsidRDefault="00F318D2" w:rsidP="00F318D2">
      <w:pPr>
        <w:rPr>
          <w:b/>
          <w:u w:val="single"/>
        </w:rPr>
      </w:pPr>
      <w:r w:rsidRPr="00F318D2">
        <w:rPr>
          <w:b/>
          <w:u w:val="single"/>
        </w:rPr>
        <w:t>Essex Wildlife Trust</w:t>
      </w:r>
    </w:p>
    <w:p w:rsidR="00F318D2" w:rsidRPr="00F318D2" w:rsidRDefault="00F318D2" w:rsidP="00F318D2">
      <w:r w:rsidRPr="00F318D2">
        <w:t xml:space="preserve">Please find attached </w:t>
      </w:r>
      <w:r w:rsidR="005D3B90">
        <w:t>a</w:t>
      </w:r>
      <w:r w:rsidRPr="00F318D2">
        <w:t xml:space="preserve"> </w:t>
      </w:r>
      <w:r w:rsidR="005D3B90">
        <w:t>poster</w:t>
      </w:r>
      <w:r w:rsidRPr="00F318D2">
        <w:t xml:space="preserve"> for </w:t>
      </w:r>
      <w:r w:rsidR="005D3B90">
        <w:t>the</w:t>
      </w:r>
      <w:r w:rsidRPr="00F318D2">
        <w:t xml:space="preserve"> October H</w:t>
      </w:r>
      <w:r w:rsidR="005D3B90">
        <w:t xml:space="preserve">alf term Forest School sessions </w:t>
      </w:r>
      <w:r w:rsidRPr="00F318D2">
        <w:t xml:space="preserve">at Tiptree Heath Nature Reserve and Abbotts Hall Farm, Colchester. </w:t>
      </w:r>
    </w:p>
    <w:p w:rsidR="00F318D2" w:rsidRPr="00F318D2" w:rsidRDefault="00F318D2" w:rsidP="005D3B90">
      <w:proofErr w:type="gramStart"/>
      <w:r w:rsidRPr="00F318D2">
        <w:t>To</w:t>
      </w:r>
      <w:r w:rsidR="005D3B90">
        <w:t xml:space="preserve"> book please phone 01621 862960.</w:t>
      </w:r>
      <w:proofErr w:type="gramEnd"/>
    </w:p>
    <w:p w:rsidR="00F318D2" w:rsidRPr="00F318D2" w:rsidRDefault="00F318D2" w:rsidP="00F318D2">
      <w:r w:rsidRPr="00F318D2">
        <w:t xml:space="preserve">Information about Outdoor Learning and Forest School with Essex Wildlife Trust can be found at </w:t>
      </w:r>
      <w:hyperlink r:id="rId9" w:history="1">
        <w:r w:rsidRPr="00F318D2">
          <w:rPr>
            <w:rStyle w:val="Hyperlink"/>
            <w:color w:val="auto"/>
          </w:rPr>
          <w:t>http://www.essexwt.org.uk/discover-learn/forest-school</w:t>
        </w:r>
      </w:hyperlink>
      <w:r w:rsidRPr="00F318D2">
        <w:t xml:space="preserve"> </w:t>
      </w:r>
    </w:p>
    <w:p w:rsidR="00F318D2" w:rsidRPr="00F318D2" w:rsidRDefault="00F318D2" w:rsidP="00F318D2">
      <w:proofErr w:type="gramStart"/>
      <w:r w:rsidRPr="00F318D2">
        <w:t>and</w:t>
      </w:r>
      <w:proofErr w:type="gramEnd"/>
      <w:r w:rsidRPr="00F318D2">
        <w:t xml:space="preserve"> on Facebook </w:t>
      </w:r>
      <w:hyperlink r:id="rId10" w:history="1">
        <w:r w:rsidRPr="00F318D2">
          <w:rPr>
            <w:rStyle w:val="Hyperlink"/>
            <w:color w:val="auto"/>
          </w:rPr>
          <w:t>https://www.facebook.com/EWTForestSchool</w:t>
        </w:r>
      </w:hyperlink>
      <w:r w:rsidRPr="00F318D2">
        <w:t xml:space="preserve"> </w:t>
      </w:r>
    </w:p>
    <w:p w:rsidR="00187AFA" w:rsidRPr="00F553D4" w:rsidRDefault="00F553D4">
      <w:pPr>
        <w:rPr>
          <w:b/>
          <w:u w:val="single"/>
        </w:rPr>
      </w:pPr>
      <w:proofErr w:type="spellStart"/>
      <w:r w:rsidRPr="00F553D4">
        <w:rPr>
          <w:b/>
          <w:u w:val="single"/>
        </w:rPr>
        <w:lastRenderedPageBreak/>
        <w:t>Mistley</w:t>
      </w:r>
      <w:proofErr w:type="spellEnd"/>
      <w:r w:rsidRPr="00F553D4">
        <w:rPr>
          <w:b/>
          <w:u w:val="single"/>
        </w:rPr>
        <w:t xml:space="preserve"> Kids Club</w:t>
      </w:r>
    </w:p>
    <w:p w:rsidR="00F553D4" w:rsidRDefault="00F553D4">
      <w:r>
        <w:t xml:space="preserve">Please find attached details regarding </w:t>
      </w:r>
      <w:proofErr w:type="spellStart"/>
      <w:r>
        <w:t>Mistley</w:t>
      </w:r>
      <w:proofErr w:type="spellEnd"/>
      <w:r>
        <w:t xml:space="preserve"> Kids Club.</w:t>
      </w:r>
    </w:p>
    <w:p w:rsidR="00892818" w:rsidRDefault="00892818">
      <w:pPr>
        <w:rPr>
          <w:b/>
          <w:u w:val="single"/>
        </w:rPr>
      </w:pPr>
      <w:r>
        <w:rPr>
          <w:b/>
          <w:u w:val="single"/>
        </w:rPr>
        <w:t>Flu Immunisation – 31</w:t>
      </w:r>
      <w:r w:rsidRPr="00892818">
        <w:rPr>
          <w:b/>
          <w:u w:val="single"/>
          <w:vertAlign w:val="superscript"/>
        </w:rPr>
        <w:t>st</w:t>
      </w:r>
      <w:r>
        <w:rPr>
          <w:b/>
          <w:u w:val="single"/>
        </w:rPr>
        <w:t xml:space="preserve"> October </w:t>
      </w:r>
    </w:p>
    <w:p w:rsidR="00892818" w:rsidRPr="00A41CB7" w:rsidRDefault="00892818">
      <w:r>
        <w:t xml:space="preserve">The Flu Immunisation Team </w:t>
      </w:r>
      <w:r w:rsidR="00E05410">
        <w:t>have received a number of querie</w:t>
      </w:r>
      <w:r>
        <w:t>s from parents regarding the age of children who are eligible for flu vaccine as part of the routine childhood flu programme. All children in Essex in reception to year 6 are eligible to receive a flu vaccine through the national childhood flu programme as</w:t>
      </w:r>
      <w:r w:rsidR="00D146C7">
        <w:t xml:space="preserve"> Essex is a former pilot site. </w:t>
      </w:r>
    </w:p>
    <w:p w:rsidR="008052FB" w:rsidRDefault="008052FB">
      <w:pPr>
        <w:rPr>
          <w:b/>
          <w:u w:val="single"/>
        </w:rPr>
      </w:pPr>
      <w:r w:rsidRPr="008052FB">
        <w:rPr>
          <w:b/>
          <w:u w:val="single"/>
        </w:rPr>
        <w:t>Immunisation Catch up Clinic</w:t>
      </w:r>
    </w:p>
    <w:p w:rsidR="008052FB" w:rsidRDefault="008052FB">
      <w:r w:rsidRPr="008052FB">
        <w:t>Please find attached ava</w:t>
      </w:r>
      <w:r w:rsidR="00A41CB7">
        <w:t>ilable clinic dates for the Flu</w:t>
      </w:r>
      <w:r>
        <w:t xml:space="preserve"> </w:t>
      </w:r>
      <w:proofErr w:type="gramStart"/>
      <w:r>
        <w:t>I</w:t>
      </w:r>
      <w:r w:rsidR="00892818">
        <w:t>mmunisations .</w:t>
      </w:r>
      <w:proofErr w:type="gramEnd"/>
    </w:p>
    <w:p w:rsidR="00A41CB7" w:rsidRDefault="00A41CB7"/>
    <w:p w:rsidR="003C034C" w:rsidRDefault="00005339">
      <w:r>
        <w:t xml:space="preserve">Thank you. </w:t>
      </w:r>
    </w:p>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7F61"/>
    <w:multiLevelType w:val="hybridMultilevel"/>
    <w:tmpl w:val="0F9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F5E21"/>
    <w:multiLevelType w:val="hybridMultilevel"/>
    <w:tmpl w:val="CD8C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92C3B"/>
    <w:multiLevelType w:val="hybridMultilevel"/>
    <w:tmpl w:val="D972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B4303"/>
    <w:rsid w:val="000C29E3"/>
    <w:rsid w:val="000E09F1"/>
    <w:rsid w:val="000E29D4"/>
    <w:rsid w:val="00133DC3"/>
    <w:rsid w:val="00187AFA"/>
    <w:rsid w:val="001A2D7B"/>
    <w:rsid w:val="001C2776"/>
    <w:rsid w:val="001C3839"/>
    <w:rsid w:val="00204B32"/>
    <w:rsid w:val="00233F4B"/>
    <w:rsid w:val="00250717"/>
    <w:rsid w:val="00254C2E"/>
    <w:rsid w:val="00257AA6"/>
    <w:rsid w:val="002738C8"/>
    <w:rsid w:val="0028422E"/>
    <w:rsid w:val="002F6B82"/>
    <w:rsid w:val="00317BB7"/>
    <w:rsid w:val="0034347D"/>
    <w:rsid w:val="00366804"/>
    <w:rsid w:val="003C034C"/>
    <w:rsid w:val="003F53E5"/>
    <w:rsid w:val="00400D2E"/>
    <w:rsid w:val="004546A5"/>
    <w:rsid w:val="0045542C"/>
    <w:rsid w:val="00467465"/>
    <w:rsid w:val="004755A6"/>
    <w:rsid w:val="00492E2D"/>
    <w:rsid w:val="004F0683"/>
    <w:rsid w:val="004F74DF"/>
    <w:rsid w:val="005313D3"/>
    <w:rsid w:val="00591326"/>
    <w:rsid w:val="005D20B6"/>
    <w:rsid w:val="005D3B90"/>
    <w:rsid w:val="00647657"/>
    <w:rsid w:val="006654BF"/>
    <w:rsid w:val="007104B4"/>
    <w:rsid w:val="007B4B22"/>
    <w:rsid w:val="007C6E5C"/>
    <w:rsid w:val="007D063E"/>
    <w:rsid w:val="007D7A47"/>
    <w:rsid w:val="007F3CD3"/>
    <w:rsid w:val="008052FB"/>
    <w:rsid w:val="0082766F"/>
    <w:rsid w:val="00836886"/>
    <w:rsid w:val="008544E5"/>
    <w:rsid w:val="00887969"/>
    <w:rsid w:val="00892818"/>
    <w:rsid w:val="00946968"/>
    <w:rsid w:val="009A1B9F"/>
    <w:rsid w:val="009A3D9A"/>
    <w:rsid w:val="009C567B"/>
    <w:rsid w:val="009D2B17"/>
    <w:rsid w:val="009F340A"/>
    <w:rsid w:val="00A06778"/>
    <w:rsid w:val="00A41CB7"/>
    <w:rsid w:val="00A57738"/>
    <w:rsid w:val="00A64F56"/>
    <w:rsid w:val="00A96F1F"/>
    <w:rsid w:val="00AC0F20"/>
    <w:rsid w:val="00AD38F1"/>
    <w:rsid w:val="00AF2BD8"/>
    <w:rsid w:val="00B0312C"/>
    <w:rsid w:val="00B12B1C"/>
    <w:rsid w:val="00B277F0"/>
    <w:rsid w:val="00B44FB1"/>
    <w:rsid w:val="00C044D1"/>
    <w:rsid w:val="00C25276"/>
    <w:rsid w:val="00C343EA"/>
    <w:rsid w:val="00CB1DD1"/>
    <w:rsid w:val="00D146C7"/>
    <w:rsid w:val="00D1694B"/>
    <w:rsid w:val="00D45FA3"/>
    <w:rsid w:val="00D74AD8"/>
    <w:rsid w:val="00DA22EA"/>
    <w:rsid w:val="00DB0D40"/>
    <w:rsid w:val="00DB706B"/>
    <w:rsid w:val="00DD6E4E"/>
    <w:rsid w:val="00DF0736"/>
    <w:rsid w:val="00E05410"/>
    <w:rsid w:val="00E10AAB"/>
    <w:rsid w:val="00E378CB"/>
    <w:rsid w:val="00EE2542"/>
    <w:rsid w:val="00EE564C"/>
    <w:rsid w:val="00F14F5C"/>
    <w:rsid w:val="00F203DF"/>
    <w:rsid w:val="00F318D2"/>
    <w:rsid w:val="00F553D4"/>
    <w:rsid w:val="00F825A1"/>
    <w:rsid w:val="00FC33CF"/>
    <w:rsid w:val="00FC4E5E"/>
    <w:rsid w:val="00FD6668"/>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29D4"/>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29D4"/>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178931411">
      <w:bodyDiv w:val="1"/>
      <w:marLeft w:val="0"/>
      <w:marRight w:val="0"/>
      <w:marTop w:val="0"/>
      <w:marBottom w:val="0"/>
      <w:divBdr>
        <w:top w:val="none" w:sz="0" w:space="0" w:color="auto"/>
        <w:left w:val="none" w:sz="0" w:space="0" w:color="auto"/>
        <w:bottom w:val="none" w:sz="0" w:space="0" w:color="auto"/>
        <w:right w:val="none" w:sz="0" w:space="0" w:color="auto"/>
      </w:divBdr>
    </w:div>
    <w:div w:id="192693523">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739059141">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453136382">
      <w:bodyDiv w:val="1"/>
      <w:marLeft w:val="0"/>
      <w:marRight w:val="0"/>
      <w:marTop w:val="0"/>
      <w:marBottom w:val="0"/>
      <w:divBdr>
        <w:top w:val="none" w:sz="0" w:space="0" w:color="auto"/>
        <w:left w:val="none" w:sz="0" w:space="0" w:color="auto"/>
        <w:bottom w:val="none" w:sz="0" w:space="0" w:color="auto"/>
        <w:right w:val="none" w:sz="0" w:space="0" w:color="auto"/>
      </w:divBdr>
    </w:div>
    <w:div w:id="1781412729">
      <w:bodyDiv w:val="1"/>
      <w:marLeft w:val="0"/>
      <w:marRight w:val="0"/>
      <w:marTop w:val="0"/>
      <w:marBottom w:val="0"/>
      <w:divBdr>
        <w:top w:val="none" w:sz="0" w:space="0" w:color="auto"/>
        <w:left w:val="none" w:sz="0" w:space="0" w:color="auto"/>
        <w:bottom w:val="none" w:sz="0" w:space="0" w:color="auto"/>
        <w:right w:val="none" w:sz="0" w:space="0" w:color="auto"/>
      </w:divBdr>
    </w:div>
    <w:div w:id="192742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admissions" TargetMode="External"/><Relationship Id="rId3" Type="http://schemas.openxmlformats.org/officeDocument/2006/relationships/styles" Target="styles.xml"/><Relationship Id="rId7" Type="http://schemas.openxmlformats.org/officeDocument/2006/relationships/hyperlink" Target="https://en-gb.facebook.com/The2joh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EWTForestSchool" TargetMode="External"/><Relationship Id="rId4" Type="http://schemas.microsoft.com/office/2007/relationships/stylesWithEffects" Target="stylesWithEffects.xml"/><Relationship Id="rId9" Type="http://schemas.openxmlformats.org/officeDocument/2006/relationships/hyperlink" Target="http://www.essexwt.org.uk/discover-learn/fores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D139-96FC-4D63-830E-426FC9C4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5</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54</cp:revision>
  <cp:lastPrinted>2017-10-10T13:12:00Z</cp:lastPrinted>
  <dcterms:created xsi:type="dcterms:W3CDTF">2017-01-06T08:06:00Z</dcterms:created>
  <dcterms:modified xsi:type="dcterms:W3CDTF">2017-10-12T14:45:00Z</dcterms:modified>
</cp:coreProperties>
</file>